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058" w:rsidRDefault="00630492">
      <w:pPr>
        <w:jc w:val="center"/>
        <w:rPr>
          <w:b/>
          <w:noProof/>
          <w:sz w:val="40"/>
          <w:szCs w:val="40"/>
        </w:rPr>
      </w:pPr>
      <w:r w:rsidRPr="004A0922">
        <w:rPr>
          <w:b/>
          <w:noProof/>
          <w:sz w:val="40"/>
          <w:szCs w:val="40"/>
        </w:rPr>
        <w:t>TALLINNA ÜLIKOOL</w:t>
      </w:r>
    </w:p>
    <w:p w:rsidR="00F512D1" w:rsidRDefault="00F512D1">
      <w:pPr>
        <w:jc w:val="center"/>
        <w:rPr>
          <w:b/>
          <w:noProof/>
          <w:sz w:val="40"/>
          <w:szCs w:val="40"/>
        </w:rPr>
      </w:pPr>
    </w:p>
    <w:tbl>
      <w:tblPr>
        <w:tblStyle w:val="a"/>
        <w:tblW w:w="9047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486"/>
        <w:gridCol w:w="2481"/>
        <w:gridCol w:w="40"/>
        <w:gridCol w:w="40"/>
      </w:tblGrid>
      <w:tr w:rsidR="00D65058" w:rsidRPr="004A0922" w:rsidTr="00F512D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bookmarkStart w:id="0" w:name="_GoBack"/>
            <w:bookmarkEnd w:id="0"/>
            <w:r w:rsidRPr="004A0922">
              <w:rPr>
                <w:noProof/>
              </w:rPr>
              <w:t xml:space="preserve">Põhiüksus: 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Humanitaarteaduste instituut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</w:tr>
      <w:tr w:rsidR="00D65058" w:rsidRPr="004A0922" w:rsidTr="00F512D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Kõrvaleriala nimetus eesti keeles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b/>
                <w:noProof/>
              </w:rPr>
              <w:t>HIINA KEEL JA KULTUUR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31660C" w:rsidRPr="004A0922" w:rsidTr="00F512D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0C" w:rsidRPr="004A0922" w:rsidRDefault="0031660C">
            <w:pPr>
              <w:rPr>
                <w:noProof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0C" w:rsidRPr="004A0922" w:rsidRDefault="00906466">
            <w:pPr>
              <w:jc w:val="center"/>
              <w:rPr>
                <w:noProof/>
              </w:rPr>
            </w:pPr>
            <w:r>
              <w:rPr>
                <w:noProof/>
              </w:rPr>
              <w:t>20.04.2021</w:t>
            </w:r>
          </w:p>
        </w:tc>
      </w:tr>
      <w:tr w:rsidR="0031660C" w:rsidRPr="004A0922" w:rsidTr="00F512D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60C" w:rsidRPr="004A0922" w:rsidRDefault="0031660C">
            <w:pPr>
              <w:pStyle w:val="Pealkiri1"/>
              <w:ind w:left="0" w:firstLine="0"/>
              <w:rPr>
                <w:noProof/>
              </w:rPr>
            </w:pPr>
            <w:r w:rsidRPr="004A0922">
              <w:rPr>
                <w:noProof/>
              </w:rPr>
              <w:t>Kõrvaleriala nimetus inglise keeles</w:t>
            </w:r>
          </w:p>
          <w:p w:rsidR="0031660C" w:rsidRPr="004A0922" w:rsidRDefault="0031660C">
            <w:pPr>
              <w:pStyle w:val="Pealkiri1"/>
              <w:ind w:left="0" w:firstLine="0"/>
              <w:rPr>
                <w:noProof/>
              </w:rPr>
            </w:pPr>
            <w:r w:rsidRPr="004A0922">
              <w:rPr>
                <w:b/>
                <w:noProof/>
              </w:rPr>
              <w:t>CHINESE LANGUAGE AND CULTURE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0C" w:rsidRPr="004A0922" w:rsidRDefault="0031660C">
            <w:pPr>
              <w:jc w:val="center"/>
              <w:rPr>
                <w:noProof/>
              </w:rPr>
            </w:pPr>
            <w:r w:rsidRPr="004A0922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D65058" w:rsidRPr="004A0922" w:rsidTr="00F512D1">
        <w:trPr>
          <w:gridAfter w:val="2"/>
          <w:wAfter w:w="80" w:type="dxa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</w:tr>
      <w:tr w:rsidR="00D65058" w:rsidRPr="004A0922" w:rsidTr="00F512D1">
        <w:trPr>
          <w:gridAfter w:val="2"/>
          <w:wAfter w:w="80" w:type="dxa"/>
        </w:trPr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Maht ainepunktides: 48 EAP</w:t>
            </w:r>
          </w:p>
        </w:tc>
      </w:tr>
      <w:tr w:rsidR="00D65058" w:rsidRPr="004A0922" w:rsidTr="00F512D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Vastuvõtutingimused: kõrvaleriala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40" w:type="dxa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F512D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40" w:type="dxa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F512D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953DFF" w:rsidRDefault="00630492" w:rsidP="00906466">
            <w:pPr>
              <w:rPr>
                <w:noProof/>
              </w:rPr>
            </w:pPr>
            <w:r w:rsidRPr="004A0922">
              <w:rPr>
                <w:noProof/>
              </w:rPr>
              <w:t xml:space="preserve">Õppetöö korralduse lühikirjeldus. Kõrvaleriala kuulaja võtab kahe õppeaasta jooksul osa kõrvaleriala õppetööst. </w:t>
            </w:r>
            <w:r w:rsidR="00906466" w:rsidRPr="00953DFF">
              <w:t>Üliõpilane liitub keeleõppega endale sobival keeletasemel ja läbib neli keelekursust ning lõpetab kas keeletasemel B1</w:t>
            </w:r>
            <w:r w:rsidR="00906466">
              <w:t>.2</w:t>
            </w:r>
            <w:r w:rsidR="00906466" w:rsidRPr="00953DFF">
              <w:t>, B2</w:t>
            </w:r>
            <w:r w:rsidR="00906466">
              <w:t>.2</w:t>
            </w:r>
            <w:r w:rsidR="00906466" w:rsidRPr="00953DFF">
              <w:t xml:space="preserve"> või C1</w:t>
            </w:r>
            <w:r w:rsidR="00906466">
              <w:t>.2</w:t>
            </w:r>
            <w:r w:rsidR="00906466" w:rsidRPr="00953DFF">
              <w:t>.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Lõpetamise tingimused: õppekava läbimine.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Kõrvaleriala on osa Aasia uuringute bakalaureuseõppekavast.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40" w:type="dxa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F512D1">
        <w:tc>
          <w:tcPr>
            <w:tcW w:w="8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Õppekava kuraator, kontaktandmed: Alari Allik, e-post alari.allik@tlu.ee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40" w:type="dxa"/>
          </w:tcPr>
          <w:p w:rsidR="00D65058" w:rsidRPr="004A0922" w:rsidRDefault="00D65058">
            <w:pPr>
              <w:rPr>
                <w:noProof/>
              </w:rPr>
            </w:pPr>
          </w:p>
        </w:tc>
      </w:tr>
    </w:tbl>
    <w:p w:rsidR="00D65058" w:rsidRDefault="00D65058">
      <w:pPr>
        <w:rPr>
          <w:noProof/>
        </w:rPr>
      </w:pPr>
    </w:p>
    <w:p w:rsidR="00F512D1" w:rsidRPr="004A0922" w:rsidRDefault="00F512D1">
      <w:pPr>
        <w:rPr>
          <w:noProof/>
        </w:rPr>
      </w:pPr>
    </w:p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"/>
        <w:gridCol w:w="6"/>
        <w:gridCol w:w="1603"/>
        <w:gridCol w:w="5095"/>
        <w:gridCol w:w="709"/>
        <w:gridCol w:w="1483"/>
        <w:gridCol w:w="25"/>
        <w:gridCol w:w="75"/>
        <w:gridCol w:w="20"/>
        <w:gridCol w:w="65"/>
      </w:tblGrid>
      <w:tr w:rsidR="00D65058" w:rsidRPr="004A0922" w:rsidTr="00F512D1">
        <w:tc>
          <w:tcPr>
            <w:tcW w:w="26" w:type="dxa"/>
            <w:gridSpan w:val="2"/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widowControl/>
              <w:rPr>
                <w:noProof/>
              </w:rPr>
            </w:pPr>
            <w:r w:rsidRPr="004A0922">
              <w:rPr>
                <w:noProof/>
              </w:rPr>
              <w:t xml:space="preserve">Eesmärk: Anda hiina keele oskus </w:t>
            </w:r>
            <w:r w:rsidR="00906466">
              <w:rPr>
                <w:noProof/>
              </w:rPr>
              <w:t>vähemalt B1.2-tasemel</w:t>
            </w:r>
            <w:r w:rsidRPr="004A0922">
              <w:rPr>
                <w:noProof/>
              </w:rPr>
              <w:t>. Anda laialdased teadmised hiina kultuurist ja luua eeldused hiina kultuuri iseseisvaks uurimiseks.</w:t>
            </w:r>
          </w:p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" w:type="dxa"/>
            <w:gridSpan w:val="3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F512D1">
        <w:tc>
          <w:tcPr>
            <w:tcW w:w="26" w:type="dxa"/>
            <w:gridSpan w:val="2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widowControl/>
              <w:rPr>
                <w:noProof/>
              </w:rPr>
            </w:pPr>
            <w:r w:rsidRPr="004A0922">
              <w:rPr>
                <w:noProof/>
              </w:rPr>
              <w:t xml:space="preserve">Õpiväljundid: Üliõpilane </w:t>
            </w:r>
            <w:r w:rsidR="00906466">
              <w:rPr>
                <w:noProof/>
              </w:rPr>
              <w:t>on saavutanud</w:t>
            </w:r>
            <w:r w:rsidRPr="004A0922">
              <w:rPr>
                <w:noProof/>
              </w:rPr>
              <w:t xml:space="preserve"> hiina keele </w:t>
            </w:r>
            <w:r w:rsidR="00906466">
              <w:rPr>
                <w:noProof/>
              </w:rPr>
              <w:t>oskuse vähemalt B1.2</w:t>
            </w:r>
            <w:r w:rsidRPr="004A0922">
              <w:rPr>
                <w:noProof/>
              </w:rPr>
              <w:t>-taseme</w:t>
            </w:r>
            <w:r w:rsidR="00906466">
              <w:rPr>
                <w:noProof/>
              </w:rPr>
              <w:t>l</w:t>
            </w:r>
            <w:r w:rsidRPr="004A0922">
              <w:rPr>
                <w:noProof/>
              </w:rPr>
              <w:t>.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on omandanud teadmised Hiina ajaloost, kultuurist;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tunneb olulisi hiina filosoofe ja omab ülevaadet eri religioonidest;</w:t>
            </w:r>
          </w:p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omab ülevaadet Hiina majandusest ja poliitikast;</w:t>
            </w:r>
          </w:p>
          <w:p w:rsidR="00D65058" w:rsidRPr="004A0922" w:rsidRDefault="00630492">
            <w:pPr>
              <w:widowControl/>
              <w:rPr>
                <w:noProof/>
              </w:rPr>
            </w:pPr>
            <w:r w:rsidRPr="004A0922">
              <w:rPr>
                <w:noProof/>
              </w:rPr>
              <w:t>teab tänapäeva Hiina ühiskonna probleeme ja oskab nende üle arutleda.</w:t>
            </w:r>
          </w:p>
          <w:p w:rsidR="00D65058" w:rsidRPr="004A0922" w:rsidRDefault="00D65058">
            <w:pPr>
              <w:widowControl/>
              <w:rPr>
                <w:noProof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" w:type="dxa"/>
            <w:gridSpan w:val="3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F512D1">
        <w:trPr>
          <w:gridAfter w:val="1"/>
          <w:wAfter w:w="65" w:type="dxa"/>
          <w:trHeight w:val="280"/>
        </w:trPr>
        <w:tc>
          <w:tcPr>
            <w:tcW w:w="892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100" w:type="dxa"/>
            <w:gridSpan w:val="2"/>
            <w:tcBorders>
              <w:left w:val="single" w:sz="4" w:space="0" w:color="000000"/>
            </w:tcBorders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20" w:type="dxa"/>
          </w:tcPr>
          <w:p w:rsidR="00D65058" w:rsidRPr="004A0922" w:rsidRDefault="00D65058">
            <w:pPr>
              <w:rPr>
                <w:noProof/>
              </w:rPr>
            </w:pPr>
          </w:p>
        </w:tc>
      </w:tr>
      <w:tr w:rsidR="00D65058" w:rsidRPr="004A0922" w:rsidTr="00F512D1">
        <w:trPr>
          <w:gridAfter w:val="4"/>
          <w:wAfter w:w="185" w:type="dxa"/>
        </w:trPr>
        <w:tc>
          <w:tcPr>
            <w:tcW w:w="26" w:type="dxa"/>
            <w:gridSpan w:val="2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Ainekood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spacing w:before="120"/>
              <w:jc w:val="center"/>
              <w:rPr>
                <w:noProof/>
              </w:rPr>
            </w:pPr>
            <w:r w:rsidRPr="004A0922">
              <w:rPr>
                <w:noProof/>
              </w:rPr>
              <w:t>Õppeaine nimetus</w:t>
            </w:r>
          </w:p>
          <w:p w:rsidR="00D65058" w:rsidRPr="004A0922" w:rsidRDefault="00D65058">
            <w:pPr>
              <w:spacing w:before="120"/>
              <w:rPr>
                <w:noProof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65058" w:rsidRPr="004A0922" w:rsidRDefault="00D65058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spacing w:before="120"/>
              <w:jc w:val="center"/>
              <w:rPr>
                <w:noProof/>
              </w:rPr>
            </w:pPr>
            <w:r w:rsidRPr="004A0922">
              <w:rPr>
                <w:noProof/>
              </w:rPr>
              <w:t>EAP</w:t>
            </w:r>
          </w:p>
        </w:tc>
      </w:tr>
      <w:tr w:rsidR="00D65058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CIC611</w:t>
            </w:r>
            <w:r w:rsidR="00F85D81">
              <w:rPr>
                <w:noProof/>
              </w:rPr>
              <w:t>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Hiina keel A1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CIC61</w:t>
            </w:r>
            <w:r w:rsidR="00F85D81">
              <w:rPr>
                <w:noProof/>
              </w:rPr>
              <w:t>20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Hiina keel A2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CIC611</w:t>
            </w:r>
            <w:r w:rsidR="00F85D81">
              <w:rPr>
                <w:noProof/>
              </w:rPr>
              <w:t>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 xml:space="preserve">Hiina keel </w:t>
            </w:r>
            <w:r w:rsidR="00F85D81">
              <w:rPr>
                <w:noProof/>
              </w:rPr>
              <w:t>B1.1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F512D1">
        <w:trPr>
          <w:gridAfter w:val="4"/>
          <w:wAfter w:w="185" w:type="dxa"/>
          <w:trHeight w:val="260"/>
        </w:trPr>
        <w:tc>
          <w:tcPr>
            <w:tcW w:w="20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>CIC611</w:t>
            </w:r>
            <w:r w:rsidR="00F85D81">
              <w:rPr>
                <w:noProof/>
              </w:rPr>
              <w:t>6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 w:rsidP="00F85D81">
            <w:pPr>
              <w:rPr>
                <w:noProof/>
              </w:rPr>
            </w:pPr>
            <w:r w:rsidRPr="004A0922">
              <w:rPr>
                <w:noProof/>
              </w:rPr>
              <w:t xml:space="preserve">Hiina keel </w:t>
            </w:r>
            <w:r w:rsidR="00F85D81">
              <w:rPr>
                <w:noProof/>
              </w:rPr>
              <w:t>B1.2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906466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906466" w:rsidRPr="004A0922" w:rsidRDefault="00906466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CIC6117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Hiina keel B2.1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906466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C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CIC6118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Hiina keel B2.2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906466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906466" w:rsidRPr="004A0922" w:rsidRDefault="00906466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CIC6124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Hiina keel C1.1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906466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906466" w:rsidRPr="004A0922" w:rsidRDefault="00906466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CIC6125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rPr>
                <w:noProof/>
              </w:rPr>
            </w:pPr>
            <w:r>
              <w:rPr>
                <w:noProof/>
              </w:rPr>
              <w:t>Hiina keel C1.2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66" w:rsidRPr="004A0922" w:rsidRDefault="0090646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D65058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HIL6381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Hiina ajalugu ja kultuur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HIL6382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Hiina filosoofia ja religioon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HIL6383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Hiina majandus ja poliitika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  <w:tr w:rsidR="00D65058" w:rsidRPr="004A0922" w:rsidTr="00F512D1">
        <w:trPr>
          <w:gridAfter w:val="4"/>
          <w:wAfter w:w="185" w:type="dxa"/>
        </w:trPr>
        <w:tc>
          <w:tcPr>
            <w:tcW w:w="20" w:type="dxa"/>
          </w:tcPr>
          <w:p w:rsidR="00D65058" w:rsidRPr="004A0922" w:rsidRDefault="00D65058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HIL6384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058" w:rsidRPr="004A0922" w:rsidRDefault="00630492">
            <w:pPr>
              <w:rPr>
                <w:noProof/>
              </w:rPr>
            </w:pPr>
            <w:r w:rsidRPr="004A0922">
              <w:rPr>
                <w:noProof/>
              </w:rPr>
              <w:t>Tänapäeva Hiina ühiskond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D65058" w:rsidRPr="004A0922" w:rsidRDefault="00D65058">
            <w:pPr>
              <w:jc w:val="center"/>
              <w:rPr>
                <w:noProof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58" w:rsidRPr="004A0922" w:rsidRDefault="00630492">
            <w:pPr>
              <w:jc w:val="center"/>
              <w:rPr>
                <w:noProof/>
              </w:rPr>
            </w:pPr>
            <w:r w:rsidRPr="004A0922">
              <w:rPr>
                <w:noProof/>
              </w:rPr>
              <w:t>6</w:t>
            </w:r>
          </w:p>
        </w:tc>
      </w:tr>
    </w:tbl>
    <w:p w:rsidR="00D65058" w:rsidRPr="004A0922" w:rsidRDefault="00D65058">
      <w:pPr>
        <w:rPr>
          <w:noProof/>
        </w:rPr>
      </w:pPr>
    </w:p>
    <w:p w:rsidR="00D65058" w:rsidRPr="004A0922" w:rsidRDefault="004A0922" w:rsidP="00DA50E0">
      <w:pPr>
        <w:rPr>
          <w:noProof/>
        </w:rPr>
      </w:pPr>
      <w:r w:rsidRPr="004A0922">
        <w:rPr>
          <w:noProof/>
        </w:rPr>
        <w:br w:type="column"/>
      </w:r>
      <w:r w:rsidR="00DA50E0" w:rsidRPr="004A0922">
        <w:rPr>
          <w:noProof/>
        </w:rPr>
        <w:lastRenderedPageBreak/>
        <w:t xml:space="preserve"> </w:t>
      </w:r>
    </w:p>
    <w:p w:rsidR="00D65058" w:rsidRPr="004A0922" w:rsidRDefault="00D65058">
      <w:pPr>
        <w:rPr>
          <w:noProof/>
        </w:rPr>
      </w:pPr>
    </w:p>
    <w:sectPr w:rsidR="00D65058" w:rsidRPr="004A0922">
      <w:pgSz w:w="11906" w:h="16838"/>
      <w:pgMar w:top="1701" w:right="1701" w:bottom="1701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4645"/>
    <w:multiLevelType w:val="multilevel"/>
    <w:tmpl w:val="0DC486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22B09DD"/>
    <w:multiLevelType w:val="multilevel"/>
    <w:tmpl w:val="37FAED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EF37482"/>
    <w:multiLevelType w:val="multilevel"/>
    <w:tmpl w:val="D4B48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58"/>
    <w:rsid w:val="00001FF3"/>
    <w:rsid w:val="000D5811"/>
    <w:rsid w:val="0031660C"/>
    <w:rsid w:val="00342789"/>
    <w:rsid w:val="004A0922"/>
    <w:rsid w:val="00560C88"/>
    <w:rsid w:val="00630492"/>
    <w:rsid w:val="00703F9A"/>
    <w:rsid w:val="00731012"/>
    <w:rsid w:val="0081361D"/>
    <w:rsid w:val="00906466"/>
    <w:rsid w:val="009B4C8C"/>
    <w:rsid w:val="009F4E19"/>
    <w:rsid w:val="00D65058"/>
    <w:rsid w:val="00DA50E0"/>
    <w:rsid w:val="00F512D1"/>
    <w:rsid w:val="00F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0A33-70B4-4F2C-8CD2-AE03BD1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ind w:left="576" w:hanging="576"/>
      <w:outlineLvl w:val="1"/>
    </w:p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ind w:firstLine="360"/>
      <w:outlineLvl w:val="3"/>
    </w:p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table" w:customStyle="1" w:styleId="a5">
    <w:basedOn w:val="Normaaltabel"/>
    <w:tblPr>
      <w:tblStyleRowBandSize w:val="1"/>
      <w:tblStyleColBandSize w:val="1"/>
    </w:tblPr>
  </w:style>
  <w:style w:type="table" w:customStyle="1" w:styleId="a6">
    <w:basedOn w:val="Normaaltabel"/>
    <w:tblPr>
      <w:tblStyleRowBandSize w:val="1"/>
      <w:tblStyleColBandSize w:val="1"/>
    </w:tblPr>
  </w:style>
  <w:style w:type="table" w:customStyle="1" w:styleId="a7">
    <w:basedOn w:val="Normaaltabel"/>
    <w:tblPr>
      <w:tblStyleRowBandSize w:val="1"/>
      <w:tblStyleColBandSize w:val="1"/>
    </w:tblPr>
  </w:style>
  <w:style w:type="table" w:customStyle="1" w:styleId="a8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Rene Kaas</cp:lastModifiedBy>
  <cp:revision>2</cp:revision>
  <dcterms:created xsi:type="dcterms:W3CDTF">2021-06-07T07:51:00Z</dcterms:created>
  <dcterms:modified xsi:type="dcterms:W3CDTF">2021-06-07T07:51:00Z</dcterms:modified>
</cp:coreProperties>
</file>